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1" w:rsidRDefault="00006881" w:rsidP="00006881">
      <w:pPr>
        <w:spacing w:after="0" w:line="240" w:lineRule="auto"/>
        <w:ind w:left="8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Anexa nr.2</w:t>
      </w:r>
    </w:p>
    <w:p w:rsidR="00006881" w:rsidRDefault="00006881" w:rsidP="00006881">
      <w:pPr>
        <w:spacing w:after="0" w:line="240" w:lineRule="auto"/>
        <w:ind w:left="34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FIŞA PARTENERULUI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5320"/>
      </w:tblGrid>
      <w:tr w:rsidR="00006881" w:rsidTr="00006881">
        <w:trPr>
          <w:trHeight w:val="23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Denumire organizație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06881" w:rsidTr="00006881">
        <w:trPr>
          <w:trHeight w:val="2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Cod de înregistrare fiscală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6881" w:rsidTr="00006881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Nr. de înregistrare în Registrul Comerțului /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881" w:rsidTr="00006881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Nr. de la Registrul Asociațiilor și Fundațiilor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06881" w:rsidTr="00006881">
        <w:trPr>
          <w:trHeight w:val="2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Anul înființării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6881" w:rsidTr="00006881">
        <w:trPr>
          <w:trHeight w:val="2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Cifra de afaceri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pentru ultimii 3 ani</w:t>
            </w:r>
          </w:p>
        </w:tc>
      </w:tr>
      <w:tr w:rsidR="00006881" w:rsidTr="00006881">
        <w:trPr>
          <w:trHeight w:val="2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de contact(adresă, tel., fax, e-mail)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6881" w:rsidTr="00006881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Persoana   de   contact   (nume,   poziția   în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6881" w:rsidTr="00006881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organizație)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06881" w:rsidTr="00006881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Descrierea  activității  organizației,  relevantă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Vă  rugăm  să  descrieți  dacă  în  obiectul  de  activitate  al</w:t>
            </w:r>
          </w:p>
        </w:tc>
      </w:tr>
      <w:tr w:rsidR="00006881" w:rsidTr="00006881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pentru acest proiect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organizației se regăsește prestarea de servicii de natura celor</w:t>
            </w:r>
          </w:p>
        </w:tc>
      </w:tr>
      <w:tr w:rsidR="00006881" w:rsidTr="00006881">
        <w:trPr>
          <w:trHeight w:val="228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care  sunt  necesare  implementării  proiectului,  conform  cu</w:t>
            </w:r>
          </w:p>
        </w:tc>
      </w:tr>
      <w:tr w:rsidR="00006881" w:rsidTr="00006881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activitățile la care doriți să fiți partener</w:t>
            </w:r>
          </w:p>
        </w:tc>
      </w:tr>
      <w:tr w:rsidR="00006881" w:rsidTr="00006881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Activitatea /activitățile din cadrul proiectului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Vă   rugăm   să   detaliați   modalitatea   de   implicare   a</w:t>
            </w:r>
          </w:p>
        </w:tc>
      </w:tr>
      <w:tr w:rsidR="00006881" w:rsidTr="00006881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în  care  doriți  să  vă  implicați  (conform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dumneavoastră în activitățile proiectului</w:t>
            </w:r>
          </w:p>
        </w:tc>
      </w:tr>
      <w:tr w:rsidR="00006881" w:rsidTr="00006881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Ghidului)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06881" w:rsidTr="00006881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Resurse umane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Se va trece nr. total de angajați, din care </w:t>
            </w:r>
            <w:r>
              <w:rPr>
                <w:rFonts w:ascii="Times New Roman" w:eastAsia="Times New Roman" w:hAnsi="Times New Roman"/>
                <w:b/>
                <w:i/>
              </w:rPr>
              <w:t>personalul relevant</w:t>
            </w:r>
          </w:p>
        </w:tc>
      </w:tr>
      <w:tr w:rsidR="00006881" w:rsidTr="00006881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pentru implementarea activităților în care ofertantul dorește să</w:t>
            </w:r>
          </w:p>
        </w:tc>
      </w:tr>
      <w:tr w:rsidR="00006881" w:rsidTr="00006881">
        <w:trPr>
          <w:trHeight w:val="2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881" w:rsidRDefault="000068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881" w:rsidRDefault="00006881">
            <w:pPr>
              <w:spacing w:after="0" w:line="240" w:lineRule="auto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se implice si pe care le-a menționat mai sus</w:t>
            </w:r>
          </w:p>
        </w:tc>
      </w:tr>
    </w:tbl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p w:rsidR="00006881" w:rsidRDefault="00006881" w:rsidP="00006881">
      <w:pPr>
        <w:spacing w:after="0" w:line="240" w:lineRule="auto"/>
        <w:ind w:left="120" w:righ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Finanțări anterioare (informații și detalii privind asistența financiară nerambursabilă primită în ultimii ani, raportată la data depunerii cererii de finanțare din fonduri publice sau alte surse financiare de către partener)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Pentru fiecare proiect relevant, menționați: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  <w:r>
        <w:pict>
          <v:line id="_x0000_s1026" style="position:absolute;z-index:-251658240" from=".35pt,12.1pt" to="463.05pt,12.1pt" o:allowincell="f" o:userdrawn="t" strokeweight=".16931mm"/>
        </w:pict>
      </w:r>
      <w:r>
        <w:pict>
          <v:line id="_x0000_s1027" style="position:absolute;z-index:-251658240" from=".35pt,35.6pt" to="463.05pt,35.6pt" o:allowincell="f" o:userdrawn="t" strokeweight=".48pt"/>
        </w:pict>
      </w:r>
      <w:r>
        <w:pict>
          <v:line id="_x0000_s1028" style="position:absolute;z-index:-251658240" from="204.5pt,11.85pt" to="204.5pt,177.95pt" o:allowincell="f" o:userdrawn="t" strokeweight=".48pt"/>
        </w:pict>
      </w:r>
      <w:r>
        <w:pict>
          <v:line id="_x0000_s1030" style="position:absolute;z-index:-251658240" from=".6pt,11.85pt" to=".6pt,177.95pt" o:allowincell="f" o:userdrawn="t" strokeweight=".16931mm"/>
        </w:pict>
      </w:r>
      <w:r>
        <w:pict>
          <v:line id="_x0000_s1031" style="position:absolute;z-index:-251658240" from="462.8pt,11.85pt" to="462.8pt,177.95pt" o:allowincell="f" o:userdrawn="t" strokeweight=".48pt"/>
        </w:pict>
      </w:r>
    </w:p>
    <w:p w:rsidR="00006881" w:rsidRDefault="00006881" w:rsidP="00006881">
      <w:pPr>
        <w:spacing w:after="0" w:line="240" w:lineRule="auto"/>
        <w:ind w:left="120" w:right="5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Titlul proiectului (conform contractului de finanțare)</w:t>
      </w:r>
    </w:p>
    <w:p w:rsidR="00006881" w:rsidRDefault="00006881" w:rsidP="00006881">
      <w:pPr>
        <w:spacing w:after="0" w:line="240" w:lineRule="auto"/>
        <w:ind w:right="5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ID-ul proiectului (acordat de instituția finanțatoare)</w:t>
      </w:r>
    </w:p>
    <w:p w:rsidR="00006881" w:rsidRDefault="00006881" w:rsidP="00006881">
      <w:pPr>
        <w:spacing w:after="0" w:line="240" w:lineRule="auto"/>
        <w:ind w:right="5280"/>
        <w:jc w:val="both"/>
        <w:rPr>
          <w:rFonts w:ascii="Times New Roman" w:eastAsia="Times New Roman" w:hAnsi="Times New Roman"/>
        </w:rPr>
      </w:pPr>
      <w:r>
        <w:pict>
          <v:line id="_x0000_s1029" style="position:absolute;left:0;text-align:left;z-index:-251658240" from=".6pt,1.8pt" to="463.3pt,1.8pt" o:allowincell="f" o:userdrawn="t" strokeweight=".48pt"/>
        </w:pict>
      </w:r>
    </w:p>
    <w:p w:rsidR="00006881" w:rsidRDefault="00006881" w:rsidP="00006881">
      <w:pPr>
        <w:spacing w:after="0" w:line="240" w:lineRule="auto"/>
        <w:ind w:right="5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Calitatea avută în cadrul proiectului (solicitant sau partener)</w:t>
      </w:r>
    </w:p>
    <w:p w:rsidR="00006881" w:rsidRDefault="00006881" w:rsidP="00006881">
      <w:pPr>
        <w:tabs>
          <w:tab w:val="center" w:pos="4630"/>
        </w:tabs>
        <w:spacing w:after="0" w:line="240" w:lineRule="auto"/>
        <w:rPr>
          <w:rFonts w:ascii="Times New Roman" w:eastAsia="Times New Roman" w:hAnsi="Times New Roman"/>
        </w:rPr>
      </w:pPr>
      <w:r>
        <w:pict>
          <v:line id="_x0000_s1032" style="position:absolute;z-index:-251658240" from=".35pt,.7pt" to="463.05pt,.7pt" o:allowincell="f" o:userdrawn="t" strokeweight=".16931mm"/>
        </w:pict>
      </w:r>
      <w:r>
        <w:rPr>
          <w:rFonts w:ascii="Times New Roman" w:eastAsia="Times New Roman" w:hAnsi="Times New Roman"/>
        </w:rPr>
        <w:tab/>
      </w: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Obiectivul proiectului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  <w:r>
        <w:pict>
          <v:line id="_x0000_s1033" style="position:absolute;z-index:-251658240" from=".35pt,.7pt" to="463.05pt,.7pt" o:allowincell="f" o:userdrawn="t" strokeweight=".16931mm"/>
        </w:pict>
      </w:r>
    </w:p>
    <w:p w:rsidR="00006881" w:rsidRDefault="00006881" w:rsidP="00006881">
      <w:pPr>
        <w:tabs>
          <w:tab w:val="left" w:pos="4180"/>
        </w:tabs>
        <w:spacing w:after="0" w:line="240" w:lineRule="auto"/>
        <w:ind w:left="1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Stadiul implementării proiectului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Implementat sau in curs de implementare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  <w:r>
        <w:pict>
          <v:line id="_x0000_s1034" style="position:absolute;z-index:-251658240" from=".35pt,.7pt" to="463.05pt,.7pt" o:allowincell="f" o:userdrawn="t" strokeweight=".16931mm"/>
        </w:pict>
      </w: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Rezultatele parțiale sau finale ale proiectului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  <w:r>
        <w:pict>
          <v:line id="_x0000_s1035" style="position:absolute;z-index:-251658240" from=".35pt,.7pt" to="463.05pt,.7pt" o:allowincell="f" o:userdrawn="t" strokeweight=".16931mm"/>
        </w:pict>
      </w: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Valoarea totală a proiectului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  <w:r>
        <w:pict>
          <v:line id="_x0000_s1036" style="position:absolute;z-index:-251658240" from=".35pt,.7pt" to="463.05pt,.7pt" o:allowincell="f" o:userdrawn="t" strokeweight=".16931mm"/>
        </w:pict>
      </w:r>
    </w:p>
    <w:p w:rsidR="00006881" w:rsidRDefault="00006881" w:rsidP="00006881">
      <w:pPr>
        <w:spacing w:after="0" w:line="240" w:lineRule="auto"/>
        <w:ind w:left="120" w:right="5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Sursa de finanțare (bugetul de stat, local, surse externe nerambursabile, surse externe rambursabile)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  <w:r>
        <w:pict>
          <v:line id="_x0000_s1037" style="position:absolute;z-index:-251658240" from=".35pt,.6pt" to="463.05pt,.6pt" o:allowincell="f" o:userdrawn="t" strokeweight=".48pt"/>
        </w:pict>
      </w: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Numele instituției finanțatoare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  <w:r>
        <w:pict>
          <v:line id="_x0000_s1038" style="position:absolute;z-index:-251658240" from=".35pt,.7pt" to="463.05pt,.7pt" o:allowincell="f" o:userdrawn="t" strokeweight=".48pt"/>
        </w:pict>
      </w: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Notă</w:t>
      </w: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Rubricile vor fi integral completate.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p w:rsidR="00006881" w:rsidRDefault="00006881" w:rsidP="00006881">
      <w:pPr>
        <w:spacing w:after="0" w:line="240" w:lineRule="auto"/>
        <w:ind w:left="120" w:righ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Informațiile furnizate se consideră a fi conforme cu realitatea și asumate pe propria răspundere de reprezentantul legal.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p w:rsidR="00006881" w:rsidRDefault="00006881" w:rsidP="00006881">
      <w:pPr>
        <w:tabs>
          <w:tab w:val="left" w:pos="6580"/>
        </w:tabs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Numele și prenumele reprezentantului legal:</w:t>
      </w:r>
      <w:r>
        <w:rPr>
          <w:rFonts w:ascii="Times New Roman" w:eastAsia="Times New Roman" w:hAnsi="Times New Roman"/>
        </w:rPr>
        <w:tab/>
        <w:t>Data:</w:t>
      </w: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…………………………………………….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Semnătura ………………………………...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</w:pPr>
    </w:p>
    <w:p w:rsidR="00006881" w:rsidRDefault="00006881" w:rsidP="00006881">
      <w:pPr>
        <w:spacing w:after="0" w:line="240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Ștampila</w:t>
      </w:r>
    </w:p>
    <w:p w:rsidR="00006881" w:rsidRDefault="00006881" w:rsidP="00006881">
      <w:pPr>
        <w:spacing w:after="0" w:line="240" w:lineRule="auto"/>
        <w:rPr>
          <w:rFonts w:ascii="Times New Roman" w:eastAsia="Times New Roman" w:hAnsi="Times New Roman"/>
        </w:rPr>
        <w:sectPr w:rsidR="00006881">
          <w:pgSz w:w="11900" w:h="16838"/>
          <w:pgMar w:top="1440" w:right="1320" w:bottom="1440" w:left="1320" w:header="0" w:footer="0" w:gutter="0"/>
          <w:cols w:space="720"/>
        </w:sectPr>
      </w:pPr>
    </w:p>
    <w:p w:rsidR="00A82B58" w:rsidRDefault="00A82B58"/>
    <w:sectPr w:rsidR="00A82B58" w:rsidSect="00A8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6881"/>
    <w:rsid w:val="00006881"/>
    <w:rsid w:val="006C155E"/>
    <w:rsid w:val="00A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irina@mediasmart.ro</dc:creator>
  <cp:lastModifiedBy>irina@mediasmart.ro</cp:lastModifiedBy>
  <cp:revision>1</cp:revision>
  <dcterms:created xsi:type="dcterms:W3CDTF">2016-11-28T09:14:00Z</dcterms:created>
  <dcterms:modified xsi:type="dcterms:W3CDTF">2016-11-28T09:14:00Z</dcterms:modified>
</cp:coreProperties>
</file>